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3171" w:rsidRDefault="00F83171" w:rsidP="00F83171">
      <w:pPr>
        <w:jc w:val="center"/>
        <w:rPr>
          <w:rFonts w:ascii="Times New Roman" w:hAnsi="Times New Roman" w:cs="Times New Roman"/>
          <w:b/>
          <w:bCs/>
          <w:sz w:val="28"/>
          <w:szCs w:val="28"/>
        </w:rPr>
      </w:pPr>
      <w:proofErr w:type="spellStart"/>
      <w:r w:rsidRPr="00F83171">
        <w:rPr>
          <w:rFonts w:ascii="Times New Roman" w:hAnsi="Times New Roman" w:cs="Times New Roman"/>
          <w:b/>
          <w:bCs/>
          <w:sz w:val="28"/>
          <w:szCs w:val="28"/>
        </w:rPr>
        <w:t>Miniprojekty</w:t>
      </w:r>
      <w:proofErr w:type="spellEnd"/>
      <w:r w:rsidRPr="00F83171">
        <w:rPr>
          <w:rFonts w:ascii="Times New Roman" w:hAnsi="Times New Roman" w:cs="Times New Roman"/>
          <w:b/>
          <w:bCs/>
          <w:sz w:val="28"/>
          <w:szCs w:val="28"/>
        </w:rPr>
        <w:t xml:space="preserve"> v ZŠ </w:t>
      </w:r>
      <w:proofErr w:type="spellStart"/>
      <w:r w:rsidRPr="00F83171">
        <w:rPr>
          <w:rFonts w:ascii="Times New Roman" w:hAnsi="Times New Roman" w:cs="Times New Roman"/>
          <w:b/>
          <w:bCs/>
          <w:sz w:val="28"/>
          <w:szCs w:val="28"/>
        </w:rPr>
        <w:t>S.Chalupku</w:t>
      </w:r>
      <w:proofErr w:type="spellEnd"/>
    </w:p>
    <w:p w:rsidR="00F83171" w:rsidRPr="00F83171" w:rsidRDefault="00F83171" w:rsidP="00F83171">
      <w:pPr>
        <w:jc w:val="center"/>
        <w:rPr>
          <w:rFonts w:ascii="Times New Roman" w:hAnsi="Times New Roman" w:cs="Times New Roman"/>
          <w:b/>
          <w:bCs/>
          <w:sz w:val="28"/>
          <w:szCs w:val="28"/>
        </w:rPr>
      </w:pPr>
    </w:p>
    <w:p w:rsidR="00F305C3" w:rsidRPr="00F83171" w:rsidRDefault="00F305C3">
      <w:pPr>
        <w:rPr>
          <w:rFonts w:ascii="Times New Roman" w:hAnsi="Times New Roman" w:cs="Times New Roman"/>
          <w:b/>
          <w:bCs/>
          <w:sz w:val="28"/>
          <w:szCs w:val="28"/>
        </w:rPr>
      </w:pPr>
      <w:r w:rsidRPr="00F83171">
        <w:rPr>
          <w:rFonts w:ascii="Times New Roman" w:hAnsi="Times New Roman" w:cs="Times New Roman"/>
          <w:b/>
          <w:bCs/>
          <w:sz w:val="28"/>
          <w:szCs w:val="28"/>
        </w:rPr>
        <w:t>Vianočný jarmok alebo Včera mne a dnes tebe</w:t>
      </w:r>
    </w:p>
    <w:p w:rsidR="00864B11" w:rsidRDefault="00864B11">
      <w:pPr>
        <w:rPr>
          <w:rFonts w:ascii="Times New Roman" w:hAnsi="Times New Roman" w:cs="Times New Roman"/>
          <w:sz w:val="24"/>
          <w:szCs w:val="24"/>
        </w:rPr>
      </w:pPr>
      <w:r>
        <w:rPr>
          <w:rFonts w:ascii="Times New Roman" w:hAnsi="Times New Roman" w:cs="Times New Roman"/>
          <w:sz w:val="24"/>
          <w:szCs w:val="24"/>
        </w:rPr>
        <w:t>Aj tento rok ako už roky predtým sa konal v našej škole bazár. Na tomto bazáre žiaci za symbolickú cenu predávajú veci, napríklad hračky, knižky, ktoré už nepoužívajú a doma zapadajú prachom. Riadia sa teda heslom: “Včera mne a dnes tebe“. Pýtate sa, čo to znamená? No predsa včera to poslúžilo mne a dnes to poslúži tebe. Navyše peniažky, ktoré sa týmto spôsobom vyzbierali putujú ďalej na dobrú vec. Takže naši žiaci pomáhajú vlastne dvakrát. Prvýkrát našej prírode, pretože takýmto predajom zabraňujú tomu, aby hračky boli vyhodené na smetisko</w:t>
      </w:r>
      <w:r w:rsidR="00B630A8">
        <w:rPr>
          <w:rFonts w:ascii="Times New Roman" w:hAnsi="Times New Roman" w:cs="Times New Roman"/>
          <w:sz w:val="24"/>
          <w:szCs w:val="24"/>
        </w:rPr>
        <w:t xml:space="preserve"> a druhýkrát peniažkami, ktoré dostanú tí, ktorí ich najviac potrebujú.</w:t>
      </w:r>
    </w:p>
    <w:p w:rsidR="00B630A8" w:rsidRPr="00864B11" w:rsidRDefault="00F83171">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-88418</wp:posOffset>
            </wp:positionH>
            <wp:positionV relativeFrom="paragraph">
              <wp:posOffset>271145</wp:posOffset>
            </wp:positionV>
            <wp:extent cx="2873835" cy="1616532"/>
            <wp:effectExtent l="0" t="0" r="3175" b="3175"/>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N240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73835" cy="1616532"/>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2888488</wp:posOffset>
            </wp:positionH>
            <wp:positionV relativeFrom="paragraph">
              <wp:posOffset>247650</wp:posOffset>
            </wp:positionV>
            <wp:extent cx="2912110" cy="1637665"/>
            <wp:effectExtent l="0" t="0" r="2540" b="635"/>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N2403.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12110" cy="1637665"/>
                    </a:xfrm>
                    <a:prstGeom prst="rect">
                      <a:avLst/>
                    </a:prstGeom>
                  </pic:spPr>
                </pic:pic>
              </a:graphicData>
            </a:graphic>
            <wp14:sizeRelH relativeFrom="margin">
              <wp14:pctWidth>0</wp14:pctWidth>
            </wp14:sizeRelH>
            <wp14:sizeRelV relativeFrom="margin">
              <wp14:pctHeight>0</wp14:pctHeight>
            </wp14:sizeRelV>
          </wp:anchor>
        </w:drawing>
      </w:r>
      <w:r w:rsidR="00B630A8">
        <w:rPr>
          <w:rFonts w:ascii="Times New Roman" w:hAnsi="Times New Roman" w:cs="Times New Roman"/>
          <w:sz w:val="24"/>
          <w:szCs w:val="24"/>
        </w:rPr>
        <w:t>Milé deti ste naozaj naši hrdinovia.</w:t>
      </w:r>
    </w:p>
    <w:p w:rsidR="00F305C3" w:rsidRDefault="00F305C3">
      <w:pPr>
        <w:rPr>
          <w:rFonts w:ascii="Times New Roman" w:hAnsi="Times New Roman" w:cs="Times New Roman"/>
          <w:sz w:val="24"/>
          <w:szCs w:val="24"/>
        </w:rPr>
      </w:pPr>
    </w:p>
    <w:p w:rsidR="00027EA3" w:rsidRDefault="00027EA3">
      <w:pPr>
        <w:rPr>
          <w:rFonts w:ascii="Times New Roman" w:hAnsi="Times New Roman" w:cs="Times New Roman"/>
          <w:sz w:val="24"/>
          <w:szCs w:val="24"/>
        </w:rPr>
      </w:pPr>
    </w:p>
    <w:p w:rsidR="00027EA3" w:rsidRPr="00027EA3" w:rsidRDefault="00027EA3" w:rsidP="00027EA3">
      <w:pPr>
        <w:rPr>
          <w:rFonts w:ascii="Times New Roman" w:hAnsi="Times New Roman" w:cs="Times New Roman"/>
          <w:sz w:val="24"/>
          <w:szCs w:val="24"/>
        </w:rPr>
      </w:pPr>
    </w:p>
    <w:p w:rsidR="00027EA3" w:rsidRPr="00027EA3" w:rsidRDefault="00027EA3" w:rsidP="00027EA3">
      <w:pPr>
        <w:rPr>
          <w:rFonts w:ascii="Times New Roman" w:hAnsi="Times New Roman" w:cs="Times New Roman"/>
          <w:sz w:val="24"/>
          <w:szCs w:val="24"/>
        </w:rPr>
      </w:pPr>
    </w:p>
    <w:p w:rsidR="00027EA3" w:rsidRPr="00027EA3" w:rsidRDefault="00027EA3" w:rsidP="00027EA3">
      <w:pPr>
        <w:rPr>
          <w:rFonts w:ascii="Times New Roman" w:hAnsi="Times New Roman" w:cs="Times New Roman"/>
          <w:sz w:val="24"/>
          <w:szCs w:val="24"/>
        </w:rPr>
      </w:pPr>
    </w:p>
    <w:p w:rsidR="00027EA3" w:rsidRPr="00027EA3" w:rsidRDefault="00027EA3" w:rsidP="00027EA3">
      <w:pPr>
        <w:rPr>
          <w:rFonts w:ascii="Times New Roman" w:hAnsi="Times New Roman" w:cs="Times New Roman"/>
          <w:sz w:val="24"/>
          <w:szCs w:val="24"/>
        </w:rPr>
      </w:pPr>
    </w:p>
    <w:p w:rsidR="00027EA3" w:rsidRPr="00027EA3" w:rsidRDefault="00027EA3" w:rsidP="00027EA3">
      <w:pPr>
        <w:rPr>
          <w:rFonts w:ascii="Times New Roman" w:hAnsi="Times New Roman" w:cs="Times New Roman"/>
          <w:sz w:val="24"/>
          <w:szCs w:val="24"/>
        </w:rPr>
      </w:pPr>
    </w:p>
    <w:p w:rsidR="00F83171" w:rsidRPr="00864B11" w:rsidRDefault="00F83171" w:rsidP="00F83171">
      <w:pPr>
        <w:rPr>
          <w:rFonts w:ascii="Times New Roman" w:hAnsi="Times New Roman" w:cs="Times New Roman"/>
          <w:b/>
          <w:bCs/>
          <w:sz w:val="32"/>
          <w:szCs w:val="32"/>
        </w:rPr>
      </w:pPr>
      <w:r>
        <w:rPr>
          <w:rFonts w:ascii="Times New Roman" w:hAnsi="Times New Roman" w:cs="Times New Roman"/>
          <w:b/>
          <w:bCs/>
          <w:sz w:val="32"/>
          <w:szCs w:val="32"/>
        </w:rPr>
        <w:t>Tašky plné ovocia</w:t>
      </w:r>
    </w:p>
    <w:p w:rsidR="00F83171" w:rsidRDefault="00F83171" w:rsidP="00F83171">
      <w:pPr>
        <w:rPr>
          <w:rFonts w:ascii="Times New Roman" w:hAnsi="Times New Roman" w:cs="Times New Roman"/>
          <w:sz w:val="24"/>
          <w:szCs w:val="24"/>
        </w:rPr>
      </w:pPr>
      <w:r>
        <w:rPr>
          <w:rFonts w:ascii="Times New Roman" w:hAnsi="Times New Roman" w:cs="Times New Roman"/>
          <w:sz w:val="24"/>
          <w:szCs w:val="24"/>
        </w:rPr>
        <w:t xml:space="preserve">Minulý školský rok sme vyhrali v súťaži Čerstvé hlavičky ovocie a zeleninu pre všetkých žiakov našej  školy. Vrásky na čele nám však robilo prenášanie ovocia do budovy prvého stupňa a jeho následné rozdávanie žiakom. Dali sme teda hlavy dokopy a s dievčatami z 9. B sme vymysleli </w:t>
      </w:r>
      <w:proofErr w:type="spellStart"/>
      <w:r>
        <w:rPr>
          <w:rFonts w:ascii="Times New Roman" w:hAnsi="Times New Roman" w:cs="Times New Roman"/>
          <w:sz w:val="24"/>
          <w:szCs w:val="24"/>
        </w:rPr>
        <w:t>taškovú</w:t>
      </w:r>
      <w:proofErr w:type="spellEnd"/>
      <w:r>
        <w:rPr>
          <w:rFonts w:ascii="Times New Roman" w:hAnsi="Times New Roman" w:cs="Times New Roman"/>
          <w:sz w:val="24"/>
          <w:szCs w:val="24"/>
        </w:rPr>
        <w:t xml:space="preserve"> metódu. Keďže však v tomto období sa igelitové tašky vytrácajú z obchodov tak sme ich nahradili sieťovkami, ktoré uháčkovali rúčky našich pani učiteliek. Mohli ste nás stretnúť každý utorok so sieťovkami plnými ovocia ako ich prenášame do budovy školičky. </w:t>
      </w:r>
    </w:p>
    <w:p w:rsidR="00F83171" w:rsidRDefault="00F83171" w:rsidP="00F83171">
      <w:pPr>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1661312" behindDoc="0" locked="0" layoutInCell="1" allowOverlap="1" wp14:anchorId="59E256CC" wp14:editId="5B28B543">
            <wp:simplePos x="0" y="0"/>
            <wp:positionH relativeFrom="margin">
              <wp:posOffset>866318</wp:posOffset>
            </wp:positionH>
            <wp:positionV relativeFrom="margin">
              <wp:posOffset>6521602</wp:posOffset>
            </wp:positionV>
            <wp:extent cx="3436620" cy="2577465"/>
            <wp:effectExtent l="0" t="0" r="0" b="0"/>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1203_122205.jpg"/>
                    <pic:cNvPicPr/>
                  </pic:nvPicPr>
                  <pic:blipFill>
                    <a:blip r:embed="rId6" cstate="print">
                      <a:extLst>
                        <a:ext uri="{28A0092B-C50C-407E-A947-70E740481C1C}">
                          <a14:useLocalDpi xmlns:a14="http://schemas.microsoft.com/office/drawing/2010/main" val="0"/>
                        </a:ext>
                      </a:extLst>
                    </a:blip>
                    <a:stretch>
                      <a:fillRect/>
                    </a:stretch>
                  </pic:blipFill>
                  <pic:spPr>
                    <a:xfrm rot="10800000">
                      <a:off x="0" y="0"/>
                      <a:ext cx="3436620" cy="2577465"/>
                    </a:xfrm>
                    <a:prstGeom prst="rect">
                      <a:avLst/>
                    </a:prstGeom>
                  </pic:spPr>
                </pic:pic>
              </a:graphicData>
            </a:graphic>
            <wp14:sizeRelH relativeFrom="margin">
              <wp14:pctWidth>0</wp14:pctWidth>
            </wp14:sizeRelH>
            <wp14:sizeRelV relativeFrom="margin">
              <wp14:pctHeight>0</wp14:pctHeight>
            </wp14:sizeRelV>
          </wp:anchor>
        </w:drawing>
      </w:r>
    </w:p>
    <w:p w:rsidR="00027EA3" w:rsidRPr="00027EA3" w:rsidRDefault="00027EA3" w:rsidP="00027EA3">
      <w:pPr>
        <w:rPr>
          <w:rFonts w:ascii="Times New Roman" w:hAnsi="Times New Roman" w:cs="Times New Roman"/>
          <w:sz w:val="24"/>
          <w:szCs w:val="24"/>
        </w:rPr>
      </w:pPr>
    </w:p>
    <w:p w:rsidR="00027EA3" w:rsidRPr="00027EA3" w:rsidRDefault="00027EA3" w:rsidP="00027EA3">
      <w:pPr>
        <w:rPr>
          <w:rFonts w:ascii="Times New Roman" w:hAnsi="Times New Roman" w:cs="Times New Roman"/>
          <w:sz w:val="24"/>
          <w:szCs w:val="24"/>
        </w:rPr>
      </w:pPr>
    </w:p>
    <w:p w:rsidR="00027EA3" w:rsidRPr="00027EA3" w:rsidRDefault="00027EA3" w:rsidP="00027EA3">
      <w:pPr>
        <w:rPr>
          <w:rFonts w:ascii="Times New Roman" w:hAnsi="Times New Roman" w:cs="Times New Roman"/>
          <w:sz w:val="24"/>
          <w:szCs w:val="24"/>
        </w:rPr>
      </w:pPr>
    </w:p>
    <w:p w:rsidR="00027EA3" w:rsidRPr="00027EA3" w:rsidRDefault="00027EA3" w:rsidP="00027EA3">
      <w:pPr>
        <w:rPr>
          <w:rFonts w:ascii="Times New Roman" w:hAnsi="Times New Roman" w:cs="Times New Roman"/>
          <w:sz w:val="24"/>
          <w:szCs w:val="24"/>
        </w:rPr>
      </w:pPr>
    </w:p>
    <w:p w:rsidR="00027EA3" w:rsidRDefault="00027EA3" w:rsidP="00027EA3">
      <w:pPr>
        <w:rPr>
          <w:rFonts w:ascii="Times New Roman" w:hAnsi="Times New Roman" w:cs="Times New Roman"/>
          <w:sz w:val="24"/>
          <w:szCs w:val="24"/>
        </w:rPr>
      </w:pPr>
    </w:p>
    <w:p w:rsidR="00027EA3" w:rsidRDefault="00027EA3" w:rsidP="00027EA3">
      <w:pPr>
        <w:jc w:val="right"/>
        <w:rPr>
          <w:rFonts w:ascii="Times New Roman" w:hAnsi="Times New Roman" w:cs="Times New Roman"/>
          <w:sz w:val="24"/>
          <w:szCs w:val="24"/>
        </w:rPr>
      </w:pPr>
    </w:p>
    <w:p w:rsidR="00027EA3" w:rsidRDefault="00027EA3" w:rsidP="00027EA3">
      <w:pPr>
        <w:jc w:val="right"/>
        <w:rPr>
          <w:rFonts w:ascii="Times New Roman" w:hAnsi="Times New Roman" w:cs="Times New Roman"/>
          <w:sz w:val="24"/>
          <w:szCs w:val="24"/>
        </w:rPr>
      </w:pPr>
    </w:p>
    <w:p w:rsidR="00027EA3" w:rsidRDefault="00027EA3" w:rsidP="00027EA3">
      <w:pPr>
        <w:jc w:val="right"/>
        <w:rPr>
          <w:rFonts w:ascii="Times New Roman" w:hAnsi="Times New Roman" w:cs="Times New Roman"/>
          <w:sz w:val="24"/>
          <w:szCs w:val="24"/>
        </w:rPr>
      </w:pPr>
    </w:p>
    <w:p w:rsidR="00F83171" w:rsidRPr="00864B11" w:rsidRDefault="00F83171" w:rsidP="00F83171">
      <w:pPr>
        <w:rPr>
          <w:rFonts w:ascii="Times New Roman" w:hAnsi="Times New Roman" w:cs="Times New Roman"/>
          <w:b/>
          <w:bCs/>
          <w:sz w:val="32"/>
          <w:szCs w:val="32"/>
        </w:rPr>
      </w:pPr>
      <w:r>
        <w:rPr>
          <w:rFonts w:ascii="Times New Roman" w:hAnsi="Times New Roman" w:cs="Times New Roman"/>
          <w:b/>
          <w:bCs/>
          <w:sz w:val="32"/>
          <w:szCs w:val="32"/>
        </w:rPr>
        <w:lastRenderedPageBreak/>
        <w:t>Rozprávková záhradka</w:t>
      </w:r>
    </w:p>
    <w:p w:rsidR="00F83171" w:rsidRDefault="00F83171" w:rsidP="00F83171">
      <w:pPr>
        <w:rPr>
          <w:rFonts w:ascii="Times New Roman" w:hAnsi="Times New Roman" w:cs="Times New Roman"/>
          <w:sz w:val="24"/>
          <w:szCs w:val="24"/>
        </w:rPr>
      </w:pPr>
      <w:r>
        <w:rPr>
          <w:rFonts w:ascii="Times New Roman" w:hAnsi="Times New Roman" w:cs="Times New Roman"/>
          <w:sz w:val="24"/>
          <w:szCs w:val="24"/>
        </w:rPr>
        <w:t>Žiaci 3. A sa spolu s pani učiteľkou zapojili do súťaže Moja malá záhradka. Od spoločnosti Kaufland dostali semienka a </w:t>
      </w:r>
      <w:proofErr w:type="spellStart"/>
      <w:r>
        <w:rPr>
          <w:rFonts w:ascii="Times New Roman" w:hAnsi="Times New Roman" w:cs="Times New Roman"/>
          <w:sz w:val="24"/>
          <w:szCs w:val="24"/>
        </w:rPr>
        <w:t>zakoreňovače</w:t>
      </w:r>
      <w:proofErr w:type="spellEnd"/>
      <w:r>
        <w:rPr>
          <w:rFonts w:ascii="Times New Roman" w:hAnsi="Times New Roman" w:cs="Times New Roman"/>
          <w:sz w:val="24"/>
          <w:szCs w:val="24"/>
        </w:rPr>
        <w:t xml:space="preserve"> rôznych druhov rastliniek, o ktoré sa veľmi dobre starali. Dokonca im napísali aj milé rozprávky. Neveríte? Tak si ich prečítajte.</w:t>
      </w:r>
    </w:p>
    <w:p w:rsidR="00027EA3" w:rsidRPr="00027EA3" w:rsidRDefault="00027EA3" w:rsidP="00F83171">
      <w:pPr>
        <w:rPr>
          <w:rFonts w:ascii="Times New Roman" w:hAnsi="Times New Roman" w:cs="Times New Roman"/>
          <w:sz w:val="24"/>
          <w:szCs w:val="24"/>
        </w:rPr>
      </w:pPr>
    </w:p>
    <w:p w:rsidR="00027EA3" w:rsidRDefault="00027EA3">
      <w:pPr>
        <w:rPr>
          <w:rFonts w:ascii="Times New Roman" w:hAnsi="Times New Roman" w:cs="Times New Roman"/>
          <w:sz w:val="24"/>
          <w:szCs w:val="24"/>
        </w:rPr>
      </w:pPr>
      <w:r>
        <w:rPr>
          <w:rFonts w:ascii="Times New Roman" w:hAnsi="Times New Roman" w:cs="Times New Roman"/>
          <w:sz w:val="24"/>
          <w:szCs w:val="24"/>
        </w:rPr>
        <w:br w:type="textWrapping" w:clear="all"/>
      </w:r>
    </w:p>
    <w:p w:rsidR="00F83171" w:rsidRDefault="00F83171">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5408" behindDoc="1" locked="0" layoutInCell="1" allowOverlap="1" wp14:anchorId="4407B3F7" wp14:editId="768FD5E1">
            <wp:simplePos x="0" y="0"/>
            <wp:positionH relativeFrom="page">
              <wp:posOffset>3574041</wp:posOffset>
            </wp:positionH>
            <wp:positionV relativeFrom="paragraph">
              <wp:posOffset>133845</wp:posOffset>
            </wp:positionV>
            <wp:extent cx="4094244" cy="2829845"/>
            <wp:effectExtent l="3493" t="0" r="5397" b="5398"/>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2.jpg"/>
                    <pic:cNvPicPr/>
                  </pic:nvPicPr>
                  <pic:blipFill rotWithShape="1">
                    <a:blip r:embed="rId7" cstate="print">
                      <a:extLst>
                        <a:ext uri="{28A0092B-C50C-407E-A947-70E740481C1C}">
                          <a14:useLocalDpi xmlns:a14="http://schemas.microsoft.com/office/drawing/2010/main" val="0"/>
                        </a:ext>
                      </a:extLst>
                    </a:blip>
                    <a:srcRect l="8831" t="3636" r="12914"/>
                    <a:stretch/>
                  </pic:blipFill>
                  <pic:spPr bwMode="auto">
                    <a:xfrm rot="5400000">
                      <a:off x="0" y="0"/>
                      <a:ext cx="4097753" cy="2832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63360" behindDoc="1" locked="0" layoutInCell="1" allowOverlap="1" wp14:anchorId="0399F57E" wp14:editId="446B96D9">
            <wp:simplePos x="0" y="0"/>
            <wp:positionH relativeFrom="margin">
              <wp:posOffset>-594753</wp:posOffset>
            </wp:positionH>
            <wp:positionV relativeFrom="paragraph">
              <wp:posOffset>107784</wp:posOffset>
            </wp:positionV>
            <wp:extent cx="4078134" cy="2874741"/>
            <wp:effectExtent l="0" t="7938"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1.jpg"/>
                    <pic:cNvPicPr/>
                  </pic:nvPicPr>
                  <pic:blipFill rotWithShape="1">
                    <a:blip r:embed="rId8" cstate="print">
                      <a:extLst>
                        <a:ext uri="{28A0092B-C50C-407E-A947-70E740481C1C}">
                          <a14:useLocalDpi xmlns:a14="http://schemas.microsoft.com/office/drawing/2010/main" val="0"/>
                        </a:ext>
                      </a:extLst>
                    </a:blip>
                    <a:srcRect l="11387" r="7901" b="1874"/>
                    <a:stretch/>
                  </pic:blipFill>
                  <pic:spPr bwMode="auto">
                    <a:xfrm rot="16200000">
                      <a:off x="0" y="0"/>
                      <a:ext cx="4078134" cy="287474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83171" w:rsidRDefault="00F83171">
      <w:pPr>
        <w:rPr>
          <w:rFonts w:ascii="Times New Roman" w:hAnsi="Times New Roman" w:cs="Times New Roman"/>
          <w:sz w:val="24"/>
          <w:szCs w:val="24"/>
        </w:rPr>
      </w:pPr>
    </w:p>
    <w:p w:rsidR="00F83171" w:rsidRDefault="00F83171">
      <w:pPr>
        <w:rPr>
          <w:rFonts w:ascii="Times New Roman" w:hAnsi="Times New Roman" w:cs="Times New Roman"/>
          <w:sz w:val="24"/>
          <w:szCs w:val="24"/>
        </w:rPr>
      </w:pPr>
    </w:p>
    <w:p w:rsidR="00F83171" w:rsidRDefault="00F83171">
      <w:pPr>
        <w:rPr>
          <w:rFonts w:ascii="Times New Roman" w:hAnsi="Times New Roman" w:cs="Times New Roman"/>
          <w:sz w:val="24"/>
          <w:szCs w:val="24"/>
        </w:rPr>
      </w:pPr>
    </w:p>
    <w:p w:rsidR="00F83171" w:rsidRDefault="00F83171">
      <w:pPr>
        <w:rPr>
          <w:rFonts w:ascii="Times New Roman" w:hAnsi="Times New Roman" w:cs="Times New Roman"/>
          <w:sz w:val="24"/>
          <w:szCs w:val="24"/>
        </w:rPr>
      </w:pPr>
    </w:p>
    <w:p w:rsidR="00F83171" w:rsidRDefault="00F83171">
      <w:pPr>
        <w:rPr>
          <w:rFonts w:ascii="Times New Roman" w:hAnsi="Times New Roman" w:cs="Times New Roman"/>
          <w:sz w:val="24"/>
          <w:szCs w:val="24"/>
        </w:rPr>
      </w:pPr>
    </w:p>
    <w:p w:rsidR="00F83171" w:rsidRDefault="00F83171">
      <w:pPr>
        <w:rPr>
          <w:rFonts w:ascii="Times New Roman" w:hAnsi="Times New Roman" w:cs="Times New Roman"/>
          <w:sz w:val="24"/>
          <w:szCs w:val="24"/>
        </w:rPr>
      </w:pPr>
    </w:p>
    <w:p w:rsidR="00F83171" w:rsidRDefault="00F83171">
      <w:pPr>
        <w:rPr>
          <w:rFonts w:ascii="Times New Roman" w:hAnsi="Times New Roman" w:cs="Times New Roman"/>
          <w:sz w:val="24"/>
          <w:szCs w:val="24"/>
        </w:rPr>
      </w:pPr>
    </w:p>
    <w:p w:rsidR="00F83171" w:rsidRDefault="00F83171">
      <w:pPr>
        <w:rPr>
          <w:rFonts w:ascii="Times New Roman" w:hAnsi="Times New Roman" w:cs="Times New Roman"/>
          <w:sz w:val="24"/>
          <w:szCs w:val="24"/>
        </w:rPr>
      </w:pPr>
    </w:p>
    <w:p w:rsidR="00F83171" w:rsidRDefault="00F83171">
      <w:pPr>
        <w:rPr>
          <w:rFonts w:ascii="Times New Roman" w:hAnsi="Times New Roman" w:cs="Times New Roman"/>
          <w:sz w:val="24"/>
          <w:szCs w:val="24"/>
        </w:rPr>
      </w:pPr>
    </w:p>
    <w:p w:rsidR="00F83171" w:rsidRDefault="00F83171">
      <w:pPr>
        <w:rPr>
          <w:rFonts w:ascii="Times New Roman" w:hAnsi="Times New Roman" w:cs="Times New Roman"/>
          <w:sz w:val="24"/>
          <w:szCs w:val="24"/>
        </w:rPr>
      </w:pPr>
    </w:p>
    <w:p w:rsidR="00F83171" w:rsidRDefault="00F83171">
      <w:pPr>
        <w:rPr>
          <w:rFonts w:ascii="Times New Roman" w:hAnsi="Times New Roman" w:cs="Times New Roman"/>
          <w:sz w:val="24"/>
          <w:szCs w:val="24"/>
        </w:rPr>
      </w:pPr>
    </w:p>
    <w:p w:rsidR="00F83171" w:rsidRDefault="00F83171">
      <w:pPr>
        <w:rPr>
          <w:rFonts w:ascii="Times New Roman" w:hAnsi="Times New Roman" w:cs="Times New Roman"/>
          <w:sz w:val="24"/>
          <w:szCs w:val="24"/>
        </w:rPr>
      </w:pPr>
    </w:p>
    <w:p w:rsidR="00F83171" w:rsidRPr="00F305C3" w:rsidRDefault="00F83171">
      <w:pPr>
        <w:rPr>
          <w:rFonts w:ascii="Times New Roman" w:hAnsi="Times New Roman" w:cs="Times New Roman"/>
          <w:sz w:val="24"/>
          <w:szCs w:val="24"/>
        </w:rPr>
      </w:pPr>
      <w:bookmarkStart w:id="0" w:name="_GoBack"/>
      <w:r>
        <w:rPr>
          <w:rFonts w:ascii="Times New Roman" w:hAnsi="Times New Roman" w:cs="Times New Roman"/>
          <w:noProof/>
          <w:sz w:val="24"/>
          <w:szCs w:val="24"/>
        </w:rPr>
        <w:drawing>
          <wp:anchor distT="0" distB="0" distL="114300" distR="114300" simplePos="0" relativeHeight="251666432" behindDoc="1" locked="0" layoutInCell="1" allowOverlap="1" wp14:anchorId="0C04D090">
            <wp:simplePos x="0" y="0"/>
            <wp:positionH relativeFrom="column">
              <wp:posOffset>1513739</wp:posOffset>
            </wp:positionH>
            <wp:positionV relativeFrom="paragraph">
              <wp:posOffset>52426</wp:posOffset>
            </wp:positionV>
            <wp:extent cx="3207716" cy="2405787"/>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2. marec.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07716" cy="2405787"/>
                    </a:xfrm>
                    <a:prstGeom prst="rect">
                      <a:avLst/>
                    </a:prstGeom>
                  </pic:spPr>
                </pic:pic>
              </a:graphicData>
            </a:graphic>
            <wp14:sizeRelH relativeFrom="page">
              <wp14:pctWidth>0</wp14:pctWidth>
            </wp14:sizeRelH>
            <wp14:sizeRelV relativeFrom="page">
              <wp14:pctHeight>0</wp14:pctHeight>
            </wp14:sizeRelV>
          </wp:anchor>
        </w:drawing>
      </w:r>
      <w:bookmarkEnd w:id="0"/>
    </w:p>
    <w:sectPr w:rsidR="00F83171" w:rsidRPr="00F305C3" w:rsidSect="00027EA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5C3"/>
    <w:rsid w:val="00027EA3"/>
    <w:rsid w:val="00864B11"/>
    <w:rsid w:val="00B630A8"/>
    <w:rsid w:val="00F305C3"/>
    <w:rsid w:val="00F831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F938E"/>
  <w15:chartTrackingRefBased/>
  <w15:docId w15:val="{C3487CF4-223A-4779-B4EB-7CC1B1360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241</Words>
  <Characters>1374</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Jelacicova Beata</cp:lastModifiedBy>
  <cp:revision>2</cp:revision>
  <dcterms:created xsi:type="dcterms:W3CDTF">2020-05-11T12:14:00Z</dcterms:created>
  <dcterms:modified xsi:type="dcterms:W3CDTF">2020-05-11T12:14:00Z</dcterms:modified>
</cp:coreProperties>
</file>